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953F" w14:textId="77777777" w:rsidR="00474DAE" w:rsidRDefault="00474DAE" w:rsidP="00474DAE">
      <w:pPr>
        <w:pStyle w:val="Title"/>
        <w:rPr>
          <w:b/>
          <w:sz w:val="28"/>
        </w:rPr>
      </w:pPr>
    </w:p>
    <w:p w14:paraId="178605E8" w14:textId="77777777" w:rsidR="000075D8" w:rsidRDefault="000075D8" w:rsidP="00474DAE">
      <w:pPr>
        <w:pStyle w:val="Title"/>
        <w:rPr>
          <w:b/>
          <w:sz w:val="28"/>
        </w:rPr>
      </w:pPr>
      <w:r>
        <w:rPr>
          <w:b/>
          <w:sz w:val="28"/>
        </w:rPr>
        <w:t>Atkins City Council</w:t>
      </w:r>
    </w:p>
    <w:p w14:paraId="0B9D4996" w14:textId="1F497912" w:rsidR="000075D8" w:rsidRDefault="000075D8">
      <w:pPr>
        <w:pStyle w:val="Heading1"/>
        <w:rPr>
          <w:b/>
          <w:sz w:val="28"/>
        </w:rPr>
      </w:pPr>
      <w:r>
        <w:rPr>
          <w:b/>
          <w:sz w:val="28"/>
        </w:rPr>
        <w:t>Meeting Agenda for Monday</w:t>
      </w:r>
    </w:p>
    <w:p w14:paraId="2C1CAABA" w14:textId="2C7F5601" w:rsidR="000075D8" w:rsidRDefault="00E62AE9" w:rsidP="008F50BC">
      <w:pPr>
        <w:pStyle w:val="Heading1"/>
        <w:rPr>
          <w:b/>
          <w:sz w:val="28"/>
        </w:rPr>
      </w:pPr>
      <w:r>
        <w:rPr>
          <w:b/>
          <w:sz w:val="28"/>
        </w:rPr>
        <w:t>August</w:t>
      </w:r>
      <w:r w:rsidR="00A80F2B">
        <w:rPr>
          <w:b/>
          <w:sz w:val="28"/>
        </w:rPr>
        <w:t xml:space="preserve"> </w:t>
      </w:r>
      <w:r w:rsidR="00B71BF0">
        <w:rPr>
          <w:b/>
          <w:sz w:val="28"/>
        </w:rPr>
        <w:t>17th</w:t>
      </w:r>
      <w:r w:rsidR="004F2066">
        <w:rPr>
          <w:b/>
          <w:sz w:val="28"/>
        </w:rPr>
        <w:t>, 2015</w:t>
      </w:r>
      <w:r w:rsidR="000075D8">
        <w:rPr>
          <w:b/>
          <w:sz w:val="28"/>
        </w:rPr>
        <w:t xml:space="preserve"> 7:30 P. M.</w:t>
      </w:r>
    </w:p>
    <w:p w14:paraId="62CE73FD" w14:textId="77777777" w:rsidR="000075D8" w:rsidRDefault="000075D8">
      <w:pPr>
        <w:pStyle w:val="Heading2"/>
      </w:pPr>
      <w:r>
        <w:t>Atkins City Hall - 480 Third Avenue</w:t>
      </w:r>
    </w:p>
    <w:p w14:paraId="2544A99F" w14:textId="77777777" w:rsidR="000075D8" w:rsidRDefault="000075D8">
      <w:pPr>
        <w:pStyle w:val="BodyText"/>
      </w:pPr>
    </w:p>
    <w:p w14:paraId="562C0423" w14:textId="77777777" w:rsidR="000075D8" w:rsidRDefault="000075D8">
      <w:pPr>
        <w:pStyle w:val="BodyText"/>
        <w:tabs>
          <w:tab w:val="left" w:pos="9900"/>
        </w:tabs>
        <w:ind w:right="180"/>
      </w:pPr>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1A7A893" w14:textId="77777777" w:rsidR="000075D8" w:rsidRDefault="000075D8">
      <w:pPr>
        <w:ind w:right="360"/>
        <w:rPr>
          <w:rFonts w:ascii="Times New Roman" w:hAnsi="Times New Roman"/>
          <w:sz w:val="24"/>
        </w:rPr>
      </w:pPr>
    </w:p>
    <w:p w14:paraId="6B70E629" w14:textId="34F608E9" w:rsidR="00E62AE9" w:rsidRPr="00B71BF0" w:rsidRDefault="000075D8" w:rsidP="00B71BF0">
      <w:pPr>
        <w:numPr>
          <w:ilvl w:val="0"/>
          <w:numId w:val="1"/>
        </w:numPr>
        <w:spacing w:after="160"/>
        <w:ind w:right="360"/>
        <w:rPr>
          <w:rFonts w:ascii="Times New Roman" w:hAnsi="Times New Roman"/>
          <w:sz w:val="24"/>
        </w:rPr>
      </w:pPr>
      <w:r w:rsidRPr="00456963">
        <w:rPr>
          <w:rFonts w:ascii="Times New Roman" w:hAnsi="Times New Roman"/>
          <w:sz w:val="24"/>
        </w:rPr>
        <w:t>Call to Order and Roll Call by Mayor David Becker.</w:t>
      </w:r>
    </w:p>
    <w:p w14:paraId="30AE7E91" w14:textId="3F5C3F83" w:rsidR="00390F65" w:rsidRDefault="000075D8" w:rsidP="00390F65">
      <w:pPr>
        <w:numPr>
          <w:ilvl w:val="0"/>
          <w:numId w:val="1"/>
        </w:numPr>
        <w:spacing w:after="160"/>
        <w:ind w:right="360"/>
        <w:rPr>
          <w:rFonts w:ascii="Times New Roman" w:hAnsi="Times New Roman"/>
          <w:sz w:val="24"/>
        </w:rPr>
      </w:pPr>
      <w:r w:rsidRPr="00456963">
        <w:rPr>
          <w:rFonts w:ascii="Times New Roman" w:hAnsi="Times New Roman"/>
          <w:sz w:val="24"/>
        </w:rPr>
        <w:t>Council comments concerning the Consent Agenda, which</w:t>
      </w:r>
      <w:r w:rsidR="004402B2" w:rsidRPr="00456963">
        <w:rPr>
          <w:rFonts w:ascii="Times New Roman" w:hAnsi="Times New Roman"/>
          <w:sz w:val="24"/>
        </w:rPr>
        <w:t xml:space="preserve"> includes the minutes of</w:t>
      </w:r>
      <w:r w:rsidR="00A80F2B">
        <w:rPr>
          <w:rFonts w:ascii="Times New Roman" w:hAnsi="Times New Roman"/>
          <w:sz w:val="24"/>
        </w:rPr>
        <w:t xml:space="preserve"> </w:t>
      </w:r>
      <w:r w:rsidR="00B71BF0">
        <w:rPr>
          <w:rFonts w:ascii="Times New Roman" w:hAnsi="Times New Roman"/>
          <w:sz w:val="24"/>
        </w:rPr>
        <w:t>August 3</w:t>
      </w:r>
      <w:r w:rsidR="00F8615D">
        <w:rPr>
          <w:rFonts w:ascii="Times New Roman" w:hAnsi="Times New Roman"/>
          <w:sz w:val="24"/>
        </w:rPr>
        <w:t>, 2015</w:t>
      </w:r>
      <w:r w:rsidR="00BF698C">
        <w:rPr>
          <w:rFonts w:ascii="Times New Roman" w:hAnsi="Times New Roman"/>
          <w:sz w:val="24"/>
        </w:rPr>
        <w:t>, and</w:t>
      </w:r>
      <w:r w:rsidRPr="00456963">
        <w:rPr>
          <w:rFonts w:ascii="Times New Roman" w:hAnsi="Times New Roman"/>
          <w:sz w:val="24"/>
        </w:rPr>
        <w:t xml:space="preserve"> list of bills for approval.</w:t>
      </w:r>
    </w:p>
    <w:p w14:paraId="7F41D387" w14:textId="5ECDEE79" w:rsidR="0058488D" w:rsidRDefault="0058488D" w:rsidP="00390F65">
      <w:pPr>
        <w:numPr>
          <w:ilvl w:val="0"/>
          <w:numId w:val="1"/>
        </w:numPr>
        <w:spacing w:after="160"/>
        <w:ind w:right="360"/>
        <w:rPr>
          <w:rFonts w:ascii="Times New Roman" w:hAnsi="Times New Roman"/>
          <w:sz w:val="24"/>
        </w:rPr>
      </w:pPr>
      <w:r>
        <w:rPr>
          <w:rFonts w:ascii="Times New Roman" w:hAnsi="Times New Roman"/>
          <w:sz w:val="24"/>
        </w:rPr>
        <w:t>Discuss moving the next City Council Meeting from Monday September 7</w:t>
      </w:r>
      <w:r w:rsidRPr="0058488D">
        <w:rPr>
          <w:rFonts w:ascii="Times New Roman" w:hAnsi="Times New Roman"/>
          <w:sz w:val="24"/>
          <w:vertAlign w:val="superscript"/>
        </w:rPr>
        <w:t>th</w:t>
      </w:r>
      <w:r>
        <w:rPr>
          <w:rFonts w:ascii="Times New Roman" w:hAnsi="Times New Roman"/>
          <w:sz w:val="24"/>
        </w:rPr>
        <w:t>, 2015 to Tuesday September 8</w:t>
      </w:r>
      <w:r w:rsidRPr="0058488D">
        <w:rPr>
          <w:rFonts w:ascii="Times New Roman" w:hAnsi="Times New Roman"/>
          <w:sz w:val="24"/>
          <w:vertAlign w:val="superscript"/>
        </w:rPr>
        <w:t>th</w:t>
      </w:r>
      <w:r>
        <w:rPr>
          <w:rFonts w:ascii="Times New Roman" w:hAnsi="Times New Roman"/>
          <w:sz w:val="24"/>
        </w:rPr>
        <w:t>, 2015.  This will be to accommodate Labor Day.</w:t>
      </w:r>
    </w:p>
    <w:p w14:paraId="6CD3FF01" w14:textId="769903D0" w:rsidR="00F7223E" w:rsidRDefault="00F7223E" w:rsidP="001159B9">
      <w:pPr>
        <w:numPr>
          <w:ilvl w:val="0"/>
          <w:numId w:val="1"/>
        </w:numPr>
        <w:spacing w:after="160"/>
        <w:ind w:right="360"/>
        <w:rPr>
          <w:rFonts w:ascii="Times New Roman" w:hAnsi="Times New Roman"/>
          <w:sz w:val="24"/>
        </w:rPr>
      </w:pPr>
      <w:r>
        <w:rPr>
          <w:rFonts w:ascii="Times New Roman" w:hAnsi="Times New Roman"/>
          <w:sz w:val="24"/>
        </w:rPr>
        <w:t xml:space="preserve">Discuss </w:t>
      </w:r>
      <w:r w:rsidR="00B71BF0">
        <w:rPr>
          <w:rFonts w:ascii="Times New Roman" w:hAnsi="Times New Roman"/>
          <w:sz w:val="24"/>
        </w:rPr>
        <w:t>City Engineers Report</w:t>
      </w:r>
    </w:p>
    <w:p w14:paraId="1373A2D6" w14:textId="3F29B820" w:rsidR="009C2858" w:rsidRDefault="00BF698C" w:rsidP="009C2858">
      <w:pPr>
        <w:numPr>
          <w:ilvl w:val="0"/>
          <w:numId w:val="1"/>
        </w:numPr>
        <w:spacing w:after="160"/>
        <w:ind w:right="360"/>
        <w:rPr>
          <w:rFonts w:ascii="Times New Roman" w:hAnsi="Times New Roman"/>
          <w:sz w:val="24"/>
        </w:rPr>
      </w:pPr>
      <w:r>
        <w:rPr>
          <w:rFonts w:ascii="Times New Roman" w:hAnsi="Times New Roman"/>
          <w:sz w:val="24"/>
        </w:rPr>
        <w:t xml:space="preserve">Discuss </w:t>
      </w:r>
      <w:r w:rsidR="00B71BF0">
        <w:rPr>
          <w:rFonts w:ascii="Times New Roman" w:hAnsi="Times New Roman"/>
          <w:sz w:val="24"/>
        </w:rPr>
        <w:t>second pay request from Snyder &amp; Associates, Inc.</w:t>
      </w:r>
      <w:r w:rsidR="009C2858">
        <w:rPr>
          <w:rFonts w:ascii="Times New Roman" w:hAnsi="Times New Roman"/>
          <w:sz w:val="24"/>
        </w:rPr>
        <w:t xml:space="preserve">  </w:t>
      </w:r>
    </w:p>
    <w:p w14:paraId="27B180FF" w14:textId="02299F08" w:rsidR="00F67FC4" w:rsidRDefault="00F67FC4" w:rsidP="009C2858">
      <w:pPr>
        <w:numPr>
          <w:ilvl w:val="0"/>
          <w:numId w:val="1"/>
        </w:numPr>
        <w:spacing w:after="160"/>
        <w:ind w:right="360"/>
        <w:rPr>
          <w:rFonts w:ascii="Times New Roman" w:hAnsi="Times New Roman"/>
          <w:sz w:val="24"/>
        </w:rPr>
      </w:pPr>
      <w:r>
        <w:rPr>
          <w:rFonts w:ascii="Times New Roman" w:hAnsi="Times New Roman"/>
          <w:sz w:val="24"/>
        </w:rPr>
        <w:t>Discuss Fire Department Parking lot.</w:t>
      </w:r>
    </w:p>
    <w:p w14:paraId="5149CBDB" w14:textId="15258F1E" w:rsidR="0023087D" w:rsidRPr="009C2858" w:rsidRDefault="0023087D" w:rsidP="009C2858">
      <w:pPr>
        <w:numPr>
          <w:ilvl w:val="0"/>
          <w:numId w:val="1"/>
        </w:numPr>
        <w:spacing w:after="160"/>
        <w:ind w:right="360"/>
        <w:rPr>
          <w:rFonts w:ascii="Times New Roman" w:hAnsi="Times New Roman"/>
          <w:sz w:val="24"/>
        </w:rPr>
      </w:pPr>
      <w:r>
        <w:rPr>
          <w:rFonts w:ascii="Times New Roman" w:hAnsi="Times New Roman"/>
          <w:sz w:val="24"/>
        </w:rPr>
        <w:t xml:space="preserve">Discuss </w:t>
      </w:r>
      <w:r w:rsidR="00B71BF0">
        <w:rPr>
          <w:rFonts w:ascii="Times New Roman" w:hAnsi="Times New Roman"/>
          <w:sz w:val="24"/>
        </w:rPr>
        <w:t>and update council on the status of 74 2</w:t>
      </w:r>
      <w:r w:rsidR="00B71BF0" w:rsidRPr="00B71BF0">
        <w:rPr>
          <w:rFonts w:ascii="Times New Roman" w:hAnsi="Times New Roman"/>
          <w:sz w:val="24"/>
          <w:vertAlign w:val="superscript"/>
        </w:rPr>
        <w:t>nd</w:t>
      </w:r>
      <w:r w:rsidR="00B71BF0">
        <w:rPr>
          <w:rFonts w:ascii="Times New Roman" w:hAnsi="Times New Roman"/>
          <w:sz w:val="24"/>
        </w:rPr>
        <w:t xml:space="preserve"> Street, Atkins.</w:t>
      </w:r>
    </w:p>
    <w:p w14:paraId="60A45A5B" w14:textId="127BC8BA" w:rsidR="00151C1B" w:rsidRDefault="00B71BF0" w:rsidP="00151C1B">
      <w:pPr>
        <w:numPr>
          <w:ilvl w:val="0"/>
          <w:numId w:val="1"/>
        </w:numPr>
        <w:spacing w:after="160"/>
        <w:ind w:right="360"/>
        <w:rPr>
          <w:rFonts w:ascii="Times New Roman" w:hAnsi="Times New Roman"/>
          <w:sz w:val="24"/>
        </w:rPr>
      </w:pPr>
      <w:r>
        <w:rPr>
          <w:rFonts w:ascii="Times New Roman" w:hAnsi="Times New Roman"/>
          <w:sz w:val="24"/>
        </w:rPr>
        <w:t xml:space="preserve">Discuss list of </w:t>
      </w:r>
      <w:r w:rsidR="00151C1B">
        <w:rPr>
          <w:rFonts w:ascii="Times New Roman" w:hAnsi="Times New Roman"/>
          <w:sz w:val="24"/>
        </w:rPr>
        <w:t xml:space="preserve">properties that are in violation of putting structures on city property. </w:t>
      </w:r>
    </w:p>
    <w:p w14:paraId="3F5DF48E" w14:textId="706682B6" w:rsidR="00151C1B" w:rsidRDefault="0058488D" w:rsidP="00151C1B">
      <w:pPr>
        <w:numPr>
          <w:ilvl w:val="0"/>
          <w:numId w:val="1"/>
        </w:numPr>
        <w:spacing w:after="160"/>
        <w:ind w:right="360"/>
        <w:rPr>
          <w:rFonts w:ascii="Times New Roman" w:hAnsi="Times New Roman"/>
          <w:sz w:val="24"/>
        </w:rPr>
      </w:pPr>
      <w:r>
        <w:rPr>
          <w:rFonts w:ascii="Times New Roman" w:hAnsi="Times New Roman"/>
          <w:sz w:val="24"/>
        </w:rPr>
        <w:t xml:space="preserve">Discuss update from AIM </w:t>
      </w:r>
      <w:r w:rsidR="00F67FC4">
        <w:rPr>
          <w:rFonts w:ascii="Times New Roman" w:hAnsi="Times New Roman"/>
          <w:sz w:val="24"/>
        </w:rPr>
        <w:t>regarding the research and planning of adding concession and restroom facilities at the soccer fields.</w:t>
      </w:r>
    </w:p>
    <w:p w14:paraId="11C6A1F8" w14:textId="439F29CE" w:rsidR="00F67FC4" w:rsidRDefault="00F67FC4" w:rsidP="00151C1B">
      <w:pPr>
        <w:numPr>
          <w:ilvl w:val="0"/>
          <w:numId w:val="1"/>
        </w:numPr>
        <w:spacing w:after="160"/>
        <w:ind w:right="360"/>
        <w:rPr>
          <w:rFonts w:ascii="Times New Roman" w:hAnsi="Times New Roman"/>
          <w:sz w:val="24"/>
        </w:rPr>
      </w:pPr>
      <w:r>
        <w:rPr>
          <w:rFonts w:ascii="Times New Roman" w:hAnsi="Times New Roman"/>
          <w:sz w:val="24"/>
        </w:rPr>
        <w:t>Update City Council on hiring process for Deputy Clerk.</w:t>
      </w:r>
      <w:bookmarkStart w:id="0" w:name="_GoBack"/>
      <w:bookmarkEnd w:id="0"/>
    </w:p>
    <w:p w14:paraId="75EAE807" w14:textId="3CEC7472" w:rsidR="00F67FC4" w:rsidRPr="00151C1B" w:rsidRDefault="00F67FC4" w:rsidP="00151C1B">
      <w:pPr>
        <w:numPr>
          <w:ilvl w:val="0"/>
          <w:numId w:val="1"/>
        </w:numPr>
        <w:spacing w:after="160"/>
        <w:ind w:right="360"/>
        <w:rPr>
          <w:rFonts w:ascii="Times New Roman" w:hAnsi="Times New Roman"/>
          <w:sz w:val="24"/>
        </w:rPr>
      </w:pPr>
      <w:r>
        <w:rPr>
          <w:rFonts w:ascii="Times New Roman" w:hAnsi="Times New Roman"/>
          <w:sz w:val="24"/>
        </w:rPr>
        <w:t>Open discussion for other business.</w:t>
      </w:r>
    </w:p>
    <w:p w14:paraId="3DEE0E6F" w14:textId="476041D6" w:rsidR="001A267A" w:rsidRPr="00484318" w:rsidRDefault="00D67DA5" w:rsidP="00484318">
      <w:pPr>
        <w:numPr>
          <w:ilvl w:val="0"/>
          <w:numId w:val="1"/>
        </w:numPr>
        <w:spacing w:after="160"/>
        <w:ind w:right="360"/>
        <w:rPr>
          <w:rFonts w:ascii="Times New Roman" w:hAnsi="Times New Roman"/>
          <w:sz w:val="24"/>
        </w:rPr>
      </w:pPr>
      <w:r>
        <w:rPr>
          <w:rFonts w:ascii="Times New Roman" w:hAnsi="Times New Roman"/>
          <w:sz w:val="24"/>
        </w:rPr>
        <w:t>Adjournment</w:t>
      </w:r>
    </w:p>
    <w:p w14:paraId="5772D4DF" w14:textId="77777777" w:rsidR="001A267A" w:rsidRDefault="001A267A">
      <w:pPr>
        <w:ind w:right="360"/>
        <w:rPr>
          <w:rFonts w:ascii="Times New Roman" w:hAnsi="Times New Roman"/>
          <w:sz w:val="24"/>
        </w:rPr>
      </w:pPr>
    </w:p>
    <w:p w14:paraId="088F6237" w14:textId="77777777" w:rsidR="000075D8" w:rsidRDefault="000075D8">
      <w:pPr>
        <w:ind w:right="360"/>
        <w:rPr>
          <w:rFonts w:ascii="Times New Roman" w:hAnsi="Times New Roman"/>
          <w:sz w:val="24"/>
        </w:rPr>
      </w:pPr>
      <w:r w:rsidRPr="00456963">
        <w:rPr>
          <w:rFonts w:ascii="Times New Roman" w:hAnsi="Times New Roman"/>
          <w:sz w:val="24"/>
        </w:rPr>
        <w:t>This notice is given at the direction of the Mayor pursuant to Chapter 21, Code of Iowa, and the local rules of the City of Atkins, Iowa.</w:t>
      </w:r>
    </w:p>
    <w:p w14:paraId="50FE2287" w14:textId="77777777" w:rsidR="00474DAE" w:rsidRPr="00456963" w:rsidRDefault="00474DAE">
      <w:pPr>
        <w:ind w:right="360"/>
        <w:rPr>
          <w:rFonts w:ascii="Times New Roman" w:hAnsi="Times New Roman"/>
          <w:sz w:val="24"/>
        </w:rPr>
      </w:pPr>
    </w:p>
    <w:p w14:paraId="666F88A5" w14:textId="49C1B444" w:rsidR="006A586A" w:rsidRPr="00D57B09" w:rsidRDefault="00F8615D" w:rsidP="00D57B09">
      <w:pPr>
        <w:pStyle w:val="Heading3"/>
        <w:ind w:right="360"/>
      </w:pPr>
      <w:r>
        <w:t>Amber Bell</w:t>
      </w:r>
      <w:r w:rsidR="000075D8" w:rsidRPr="00456963">
        <w:t>, City Clerk</w:t>
      </w:r>
      <w:r w:rsidR="00524B54" w:rsidRPr="00456963">
        <w:t>/Treasurer</w:t>
      </w:r>
    </w:p>
    <w:sectPr w:rsidR="006A586A" w:rsidRPr="00D57B09">
      <w:endnotePr>
        <w:numFmt w:val="decimal"/>
        <w:numStart w:val="0"/>
      </w:endnotePr>
      <w:pgSz w:w="12240" w:h="15840"/>
      <w:pgMar w:top="302" w:right="720" w:bottom="30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5AD"/>
    <w:multiLevelType w:val="multilevel"/>
    <w:tmpl w:val="C2EEB90E"/>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F2361BB"/>
    <w:multiLevelType w:val="singleLevel"/>
    <w:tmpl w:val="DDC44E0A"/>
    <w:lvl w:ilvl="0">
      <w:start w:val="3"/>
      <w:numFmt w:val="decimal"/>
      <w:lvlText w:val="%1. "/>
      <w:legacy w:legacy="1" w:legacySpace="0" w:legacyIndent="360"/>
      <w:lvlJc w:val="left"/>
      <w:pPr>
        <w:ind w:left="360" w:hanging="360"/>
      </w:pPr>
      <w:rPr>
        <w:b w:val="0"/>
        <w:i w:val="0"/>
        <w:sz w:val="24"/>
      </w:rPr>
    </w:lvl>
  </w:abstractNum>
  <w:abstractNum w:abstractNumId="2"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6"/>
    <w:rsid w:val="00007572"/>
    <w:rsid w:val="000075D8"/>
    <w:rsid w:val="00010301"/>
    <w:rsid w:val="00021E15"/>
    <w:rsid w:val="0003363A"/>
    <w:rsid w:val="00051053"/>
    <w:rsid w:val="000665A2"/>
    <w:rsid w:val="0009681B"/>
    <w:rsid w:val="000B1184"/>
    <w:rsid w:val="000B1BC9"/>
    <w:rsid w:val="000B237A"/>
    <w:rsid w:val="000C2B17"/>
    <w:rsid w:val="000C72A7"/>
    <w:rsid w:val="000D13BB"/>
    <w:rsid w:val="000D429D"/>
    <w:rsid w:val="000E066D"/>
    <w:rsid w:val="000E34D7"/>
    <w:rsid w:val="000E48AC"/>
    <w:rsid w:val="000F1FBC"/>
    <w:rsid w:val="000F27F8"/>
    <w:rsid w:val="00110024"/>
    <w:rsid w:val="001103B9"/>
    <w:rsid w:val="00112BAF"/>
    <w:rsid w:val="001159B9"/>
    <w:rsid w:val="00117166"/>
    <w:rsid w:val="00126175"/>
    <w:rsid w:val="0013091B"/>
    <w:rsid w:val="00151C1B"/>
    <w:rsid w:val="0015518C"/>
    <w:rsid w:val="00176286"/>
    <w:rsid w:val="001803AC"/>
    <w:rsid w:val="00191F57"/>
    <w:rsid w:val="001A267A"/>
    <w:rsid w:val="001B4D2D"/>
    <w:rsid w:val="001D1D38"/>
    <w:rsid w:val="001D7A11"/>
    <w:rsid w:val="001E3D13"/>
    <w:rsid w:val="001E58EA"/>
    <w:rsid w:val="001F6C04"/>
    <w:rsid w:val="00214F8F"/>
    <w:rsid w:val="00221A66"/>
    <w:rsid w:val="0022374A"/>
    <w:rsid w:val="0022747F"/>
    <w:rsid w:val="0023087D"/>
    <w:rsid w:val="00232584"/>
    <w:rsid w:val="00237FA9"/>
    <w:rsid w:val="00241E3D"/>
    <w:rsid w:val="002478E1"/>
    <w:rsid w:val="002506B5"/>
    <w:rsid w:val="00263A4A"/>
    <w:rsid w:val="00266A25"/>
    <w:rsid w:val="00276709"/>
    <w:rsid w:val="00294BE1"/>
    <w:rsid w:val="002A23ED"/>
    <w:rsid w:val="002B5BC5"/>
    <w:rsid w:val="002D2EB5"/>
    <w:rsid w:val="002E0EE1"/>
    <w:rsid w:val="002E2EA9"/>
    <w:rsid w:val="00302B3E"/>
    <w:rsid w:val="00302DFC"/>
    <w:rsid w:val="00304FF1"/>
    <w:rsid w:val="003140BD"/>
    <w:rsid w:val="003223DD"/>
    <w:rsid w:val="003239FF"/>
    <w:rsid w:val="0034479A"/>
    <w:rsid w:val="00354D0A"/>
    <w:rsid w:val="00362D21"/>
    <w:rsid w:val="0037791C"/>
    <w:rsid w:val="0038214E"/>
    <w:rsid w:val="003830CE"/>
    <w:rsid w:val="00384F43"/>
    <w:rsid w:val="00390F65"/>
    <w:rsid w:val="0039301E"/>
    <w:rsid w:val="003C3655"/>
    <w:rsid w:val="003E3227"/>
    <w:rsid w:val="003E7E4A"/>
    <w:rsid w:val="003F056B"/>
    <w:rsid w:val="003F3EE6"/>
    <w:rsid w:val="0040387A"/>
    <w:rsid w:val="00411CC3"/>
    <w:rsid w:val="00431347"/>
    <w:rsid w:val="004402B2"/>
    <w:rsid w:val="00443F8D"/>
    <w:rsid w:val="00447055"/>
    <w:rsid w:val="00454D06"/>
    <w:rsid w:val="00456963"/>
    <w:rsid w:val="00474DAE"/>
    <w:rsid w:val="00484318"/>
    <w:rsid w:val="004B35C4"/>
    <w:rsid w:val="004B4325"/>
    <w:rsid w:val="004C387A"/>
    <w:rsid w:val="004C7460"/>
    <w:rsid w:val="004F193F"/>
    <w:rsid w:val="004F2066"/>
    <w:rsid w:val="004F5033"/>
    <w:rsid w:val="00524B54"/>
    <w:rsid w:val="00526986"/>
    <w:rsid w:val="00527417"/>
    <w:rsid w:val="00543FA5"/>
    <w:rsid w:val="00553D69"/>
    <w:rsid w:val="00566F23"/>
    <w:rsid w:val="005716AE"/>
    <w:rsid w:val="005835E8"/>
    <w:rsid w:val="0058488D"/>
    <w:rsid w:val="0058680D"/>
    <w:rsid w:val="00590FCC"/>
    <w:rsid w:val="00595C58"/>
    <w:rsid w:val="005A63A5"/>
    <w:rsid w:val="005B51CB"/>
    <w:rsid w:val="005D212B"/>
    <w:rsid w:val="005F4811"/>
    <w:rsid w:val="0060426E"/>
    <w:rsid w:val="00604668"/>
    <w:rsid w:val="006146F2"/>
    <w:rsid w:val="00616581"/>
    <w:rsid w:val="006232B9"/>
    <w:rsid w:val="00640170"/>
    <w:rsid w:val="00643563"/>
    <w:rsid w:val="00660116"/>
    <w:rsid w:val="006606A0"/>
    <w:rsid w:val="00660CAB"/>
    <w:rsid w:val="00663906"/>
    <w:rsid w:val="00671F03"/>
    <w:rsid w:val="006768C5"/>
    <w:rsid w:val="00680E95"/>
    <w:rsid w:val="00682A6E"/>
    <w:rsid w:val="00687414"/>
    <w:rsid w:val="006941BE"/>
    <w:rsid w:val="00697671"/>
    <w:rsid w:val="006A586A"/>
    <w:rsid w:val="006B1574"/>
    <w:rsid w:val="006B224B"/>
    <w:rsid w:val="006E663C"/>
    <w:rsid w:val="00701AB0"/>
    <w:rsid w:val="00722B69"/>
    <w:rsid w:val="00722D10"/>
    <w:rsid w:val="007305B8"/>
    <w:rsid w:val="00747446"/>
    <w:rsid w:val="00777495"/>
    <w:rsid w:val="00787824"/>
    <w:rsid w:val="007908E4"/>
    <w:rsid w:val="007B0ED2"/>
    <w:rsid w:val="007B4A02"/>
    <w:rsid w:val="007C0761"/>
    <w:rsid w:val="007C3D88"/>
    <w:rsid w:val="007E492F"/>
    <w:rsid w:val="007E55AA"/>
    <w:rsid w:val="007F72FC"/>
    <w:rsid w:val="0080357C"/>
    <w:rsid w:val="00816569"/>
    <w:rsid w:val="00820100"/>
    <w:rsid w:val="008233B7"/>
    <w:rsid w:val="0082588C"/>
    <w:rsid w:val="00833429"/>
    <w:rsid w:val="0084447A"/>
    <w:rsid w:val="00846392"/>
    <w:rsid w:val="00846AA2"/>
    <w:rsid w:val="00852E5C"/>
    <w:rsid w:val="00857AEF"/>
    <w:rsid w:val="00862BAC"/>
    <w:rsid w:val="00866BE1"/>
    <w:rsid w:val="0087534D"/>
    <w:rsid w:val="00881BE6"/>
    <w:rsid w:val="00893E24"/>
    <w:rsid w:val="0089776C"/>
    <w:rsid w:val="008B5CF4"/>
    <w:rsid w:val="008C00A6"/>
    <w:rsid w:val="008E7653"/>
    <w:rsid w:val="008F28E8"/>
    <w:rsid w:val="008F2C69"/>
    <w:rsid w:val="008F3E9F"/>
    <w:rsid w:val="008F50BC"/>
    <w:rsid w:val="00904476"/>
    <w:rsid w:val="00920C25"/>
    <w:rsid w:val="009372BB"/>
    <w:rsid w:val="00963A11"/>
    <w:rsid w:val="0097084C"/>
    <w:rsid w:val="00982843"/>
    <w:rsid w:val="00987722"/>
    <w:rsid w:val="00993EF8"/>
    <w:rsid w:val="00995734"/>
    <w:rsid w:val="009A41BE"/>
    <w:rsid w:val="009A43EA"/>
    <w:rsid w:val="009B1F48"/>
    <w:rsid w:val="009C2858"/>
    <w:rsid w:val="009C28A4"/>
    <w:rsid w:val="009C475C"/>
    <w:rsid w:val="009D0BDE"/>
    <w:rsid w:val="009D675D"/>
    <w:rsid w:val="009F392B"/>
    <w:rsid w:val="00A0290D"/>
    <w:rsid w:val="00A5764D"/>
    <w:rsid w:val="00A77994"/>
    <w:rsid w:val="00A80F2B"/>
    <w:rsid w:val="00A97DE8"/>
    <w:rsid w:val="00AA1307"/>
    <w:rsid w:val="00AA3383"/>
    <w:rsid w:val="00AB33EB"/>
    <w:rsid w:val="00AB6B9E"/>
    <w:rsid w:val="00AC1C2D"/>
    <w:rsid w:val="00AC6020"/>
    <w:rsid w:val="00AE5DAD"/>
    <w:rsid w:val="00AF324C"/>
    <w:rsid w:val="00AF4CA7"/>
    <w:rsid w:val="00AF7DC5"/>
    <w:rsid w:val="00B0034C"/>
    <w:rsid w:val="00B006B1"/>
    <w:rsid w:val="00B134FB"/>
    <w:rsid w:val="00B25ABA"/>
    <w:rsid w:val="00B34C3A"/>
    <w:rsid w:val="00B4478F"/>
    <w:rsid w:val="00B52B1F"/>
    <w:rsid w:val="00B55504"/>
    <w:rsid w:val="00B57B99"/>
    <w:rsid w:val="00B6226A"/>
    <w:rsid w:val="00B71BF0"/>
    <w:rsid w:val="00B74CE5"/>
    <w:rsid w:val="00B86C22"/>
    <w:rsid w:val="00BA13F4"/>
    <w:rsid w:val="00BC0AC3"/>
    <w:rsid w:val="00BF1E6D"/>
    <w:rsid w:val="00BF3522"/>
    <w:rsid w:val="00BF698C"/>
    <w:rsid w:val="00C0679B"/>
    <w:rsid w:val="00C40B62"/>
    <w:rsid w:val="00C44F44"/>
    <w:rsid w:val="00C5267B"/>
    <w:rsid w:val="00C53A99"/>
    <w:rsid w:val="00C55C1D"/>
    <w:rsid w:val="00C56971"/>
    <w:rsid w:val="00C969A3"/>
    <w:rsid w:val="00C96B02"/>
    <w:rsid w:val="00CA0188"/>
    <w:rsid w:val="00CA4BD4"/>
    <w:rsid w:val="00CD2798"/>
    <w:rsid w:val="00CF206D"/>
    <w:rsid w:val="00D015CF"/>
    <w:rsid w:val="00D15B86"/>
    <w:rsid w:val="00D26DDD"/>
    <w:rsid w:val="00D33974"/>
    <w:rsid w:val="00D42750"/>
    <w:rsid w:val="00D5338E"/>
    <w:rsid w:val="00D55932"/>
    <w:rsid w:val="00D57B09"/>
    <w:rsid w:val="00D62D9C"/>
    <w:rsid w:val="00D67DA5"/>
    <w:rsid w:val="00D869DA"/>
    <w:rsid w:val="00D9350D"/>
    <w:rsid w:val="00DB0C3A"/>
    <w:rsid w:val="00DB7B50"/>
    <w:rsid w:val="00DC1B2F"/>
    <w:rsid w:val="00DC5DD2"/>
    <w:rsid w:val="00DC75C5"/>
    <w:rsid w:val="00E06C44"/>
    <w:rsid w:val="00E13A3E"/>
    <w:rsid w:val="00E161B8"/>
    <w:rsid w:val="00E23B66"/>
    <w:rsid w:val="00E27A50"/>
    <w:rsid w:val="00E30E19"/>
    <w:rsid w:val="00E31DA4"/>
    <w:rsid w:val="00E32BBE"/>
    <w:rsid w:val="00E42B5F"/>
    <w:rsid w:val="00E45EC3"/>
    <w:rsid w:val="00E6213D"/>
    <w:rsid w:val="00E62AE9"/>
    <w:rsid w:val="00E70757"/>
    <w:rsid w:val="00E85933"/>
    <w:rsid w:val="00EB59BC"/>
    <w:rsid w:val="00EB62CE"/>
    <w:rsid w:val="00EC10A8"/>
    <w:rsid w:val="00ED5F6D"/>
    <w:rsid w:val="00EF0165"/>
    <w:rsid w:val="00F1115F"/>
    <w:rsid w:val="00F309B3"/>
    <w:rsid w:val="00F37744"/>
    <w:rsid w:val="00F37ECC"/>
    <w:rsid w:val="00F506FB"/>
    <w:rsid w:val="00F53838"/>
    <w:rsid w:val="00F5724B"/>
    <w:rsid w:val="00F67FC4"/>
    <w:rsid w:val="00F7223E"/>
    <w:rsid w:val="00F72486"/>
    <w:rsid w:val="00F8615D"/>
    <w:rsid w:val="00FA669F"/>
    <w:rsid w:val="00FC3BE6"/>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8E4A3"/>
  <w15:chartTrackingRefBased/>
  <w15:docId w15:val="{1F2D7A2D-08EB-465A-9C47-CC52C2F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4"/>
    </w:rPr>
  </w:style>
  <w:style w:type="paragraph" w:styleId="Title">
    <w:name w:val="Title"/>
    <w:basedOn w:val="Normal"/>
    <w:qFormat/>
    <w:pPr>
      <w:tabs>
        <w:tab w:val="left" w:pos="270"/>
      </w:tabs>
      <w:jc w:val="center"/>
    </w:pPr>
    <w:rPr>
      <w:rFonts w:ascii="Times New Roman" w:hAnsi="Times New Roman"/>
      <w:sz w:val="36"/>
    </w:rPr>
  </w:style>
  <w:style w:type="paragraph" w:styleId="Subtitle">
    <w:name w:val="Subtitle"/>
    <w:basedOn w:val="Normal"/>
    <w:qFormat/>
    <w:pPr>
      <w:jc w:val="center"/>
    </w:pPr>
    <w:rPr>
      <w:rFonts w:ascii="Times New Roman" w:hAnsi="Times New Roman"/>
      <w:b/>
      <w:sz w:val="24"/>
    </w:rPr>
  </w:style>
  <w:style w:type="paragraph" w:styleId="ListParagraph">
    <w:name w:val="List Paragraph"/>
    <w:basedOn w:val="Normal"/>
    <w:uiPriority w:val="34"/>
    <w:qFormat/>
    <w:rsid w:val="004402B2"/>
    <w:pPr>
      <w:ind w:left="720"/>
    </w:pPr>
  </w:style>
  <w:style w:type="paragraph" w:styleId="BalloonText">
    <w:name w:val="Balloon Text"/>
    <w:basedOn w:val="Normal"/>
    <w:link w:val="BalloonTextChar"/>
    <w:uiPriority w:val="99"/>
    <w:semiHidden/>
    <w:unhideWhenUsed/>
    <w:rsid w:val="002478E1"/>
    <w:rPr>
      <w:rFonts w:ascii="Segoe UI" w:hAnsi="Segoe UI" w:cs="Segoe UI"/>
      <w:sz w:val="18"/>
      <w:szCs w:val="18"/>
    </w:rPr>
  </w:style>
  <w:style w:type="character" w:customStyle="1" w:styleId="BalloonTextChar">
    <w:name w:val="Balloon Text Char"/>
    <w:link w:val="BalloonText"/>
    <w:uiPriority w:val="99"/>
    <w:semiHidden/>
    <w:rsid w:val="002478E1"/>
    <w:rPr>
      <w:rFonts w:ascii="Segoe UI" w:hAnsi="Segoe UI" w:cs="Segoe UI"/>
      <w:sz w:val="18"/>
      <w:szCs w:val="18"/>
    </w:rPr>
  </w:style>
  <w:style w:type="paragraph" w:styleId="BlockText">
    <w:name w:val="Block Text"/>
    <w:basedOn w:val="Normal"/>
    <w:uiPriority w:val="99"/>
    <w:semiHidden/>
    <w:unhideWhenUsed/>
    <w:rsid w:val="008F3E9F"/>
    <w:pPr>
      <w:overflowPunct/>
      <w:autoSpaceDE/>
      <w:autoSpaceDN/>
      <w:adjustRightInd/>
      <w:spacing w:after="240"/>
      <w:ind w:left="720" w:right="720"/>
      <w:jc w:val="both"/>
      <w:textAlignment w:val="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4161">
      <w:bodyDiv w:val="1"/>
      <w:marLeft w:val="0"/>
      <w:marRight w:val="0"/>
      <w:marTop w:val="0"/>
      <w:marBottom w:val="0"/>
      <w:divBdr>
        <w:top w:val="none" w:sz="0" w:space="0" w:color="auto"/>
        <w:left w:val="none" w:sz="0" w:space="0" w:color="auto"/>
        <w:bottom w:val="none" w:sz="0" w:space="0" w:color="auto"/>
        <w:right w:val="none" w:sz="0" w:space="0" w:color="auto"/>
      </w:divBdr>
    </w:div>
    <w:div w:id="674577166">
      <w:bodyDiv w:val="1"/>
      <w:marLeft w:val="0"/>
      <w:marRight w:val="0"/>
      <w:marTop w:val="0"/>
      <w:marBottom w:val="0"/>
      <w:divBdr>
        <w:top w:val="none" w:sz="0" w:space="0" w:color="auto"/>
        <w:left w:val="none" w:sz="0" w:space="0" w:color="auto"/>
        <w:bottom w:val="none" w:sz="0" w:space="0" w:color="auto"/>
        <w:right w:val="none" w:sz="0" w:space="0" w:color="auto"/>
      </w:divBdr>
    </w:div>
    <w:div w:id="939409445">
      <w:bodyDiv w:val="1"/>
      <w:marLeft w:val="0"/>
      <w:marRight w:val="0"/>
      <w:marTop w:val="0"/>
      <w:marBottom w:val="0"/>
      <w:divBdr>
        <w:top w:val="none" w:sz="0" w:space="0" w:color="auto"/>
        <w:left w:val="none" w:sz="0" w:space="0" w:color="auto"/>
        <w:bottom w:val="none" w:sz="0" w:space="0" w:color="auto"/>
        <w:right w:val="none" w:sz="0" w:space="0" w:color="auto"/>
      </w:divBdr>
    </w:div>
    <w:div w:id="1515415487">
      <w:bodyDiv w:val="1"/>
      <w:marLeft w:val="0"/>
      <w:marRight w:val="0"/>
      <w:marTop w:val="0"/>
      <w:marBottom w:val="0"/>
      <w:divBdr>
        <w:top w:val="none" w:sz="0" w:space="0" w:color="auto"/>
        <w:left w:val="none" w:sz="0" w:space="0" w:color="auto"/>
        <w:bottom w:val="none" w:sz="0" w:space="0" w:color="auto"/>
        <w:right w:val="none" w:sz="0" w:space="0" w:color="auto"/>
      </w:divBdr>
    </w:div>
    <w:div w:id="16213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f680ed1f383ec2db5853bdc3a995c5d1">
  <xsd:schema xmlns:xsd="http://www.w3.org/2001/XMLSchema" xmlns:xs="http://www.w3.org/2001/XMLSchema" xmlns:p="http://schemas.microsoft.com/office/2006/metadata/properties" xmlns:ns3="c18f79a2-9574-483b-a140-221acb4d8b04" targetNamespace="http://schemas.microsoft.com/office/2006/metadata/properties" ma:root="true" ma:fieldsID="e760ce71f616b9e3b0dae70bcdf2bda3"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A99F7-FA90-4204-80B1-E38B3A791BA8}">
  <ds:schemaRefs>
    <ds:schemaRef ds:uri="http://schemas.microsoft.com/sharepoint/v3/contenttype/forms"/>
  </ds:schemaRefs>
</ds:datastoreItem>
</file>

<file path=customXml/itemProps2.xml><?xml version="1.0" encoding="utf-8"?>
<ds:datastoreItem xmlns:ds="http://schemas.openxmlformats.org/officeDocument/2006/customXml" ds:itemID="{0B8ECA3F-5547-4DDE-84F5-D70A0F74C7AB}">
  <ds:schemaRefs>
    <ds:schemaRef ds:uri="http://purl.org/dc/dcmitype/"/>
    <ds:schemaRef ds:uri="http://purl.org/dc/elements/1.1/"/>
    <ds:schemaRef ds:uri="http://schemas.microsoft.com/office/2006/metadata/properties"/>
    <ds:schemaRef ds:uri="http://schemas.microsoft.com/office/infopath/2007/PartnerControls"/>
    <ds:schemaRef ds:uri="c18f79a2-9574-483b-a140-221acb4d8b04"/>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E48B1A1-9CF8-4545-A03F-3FBD69B08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Atkins City Council</vt:lpstr>
    </vt:vector>
  </TitlesOfParts>
  <Company>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 City Council</dc:title>
  <dc:subject/>
  <dc:creator>Unknown</dc:creator>
  <cp:keywords/>
  <dc:description/>
  <cp:lastModifiedBy>Amber Bell</cp:lastModifiedBy>
  <cp:revision>3</cp:revision>
  <cp:lastPrinted>2015-05-28T20:58:00Z</cp:lastPrinted>
  <dcterms:created xsi:type="dcterms:W3CDTF">2015-08-14T18:45:00Z</dcterms:created>
  <dcterms:modified xsi:type="dcterms:W3CDTF">2015-08-14T19:02:00Z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